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5B" w:rsidRPr="00E80E67" w:rsidRDefault="00F7435B" w:rsidP="00F743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7435B" w:rsidRPr="00E80E67" w:rsidRDefault="00F7435B" w:rsidP="00F743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7435B" w:rsidRDefault="00F7435B" w:rsidP="00F74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35B" w:rsidRDefault="00F7435B" w:rsidP="00F74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35B" w:rsidRDefault="00F7435B" w:rsidP="00F74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35B" w:rsidRPr="00C72C9C" w:rsidRDefault="00F7435B" w:rsidP="00F74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C7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C7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435B" w:rsidRPr="00C72C9C" w:rsidRDefault="00F7435B" w:rsidP="00F74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F7435B" w:rsidRPr="00C72C9C" w:rsidRDefault="00F7435B" w:rsidP="00F74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7435B" w:rsidRPr="00C72C9C" w:rsidRDefault="00F7435B" w:rsidP="00F74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C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F7435B" w:rsidRPr="00C72C9C" w:rsidRDefault="007C045C" w:rsidP="00F74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23.06.2017</w:t>
      </w:r>
      <w:r w:rsidR="00F7435B" w:rsidRPr="00C7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F74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№47</w:t>
      </w:r>
      <w:r w:rsidR="00F7435B" w:rsidRPr="00C7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7435B" w:rsidRPr="00C72C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</w:t>
      </w:r>
    </w:p>
    <w:p w:rsidR="00F7435B" w:rsidRPr="00C72C9C" w:rsidRDefault="00F7435B" w:rsidP="00F74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2C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 Бесстрашная</w:t>
      </w:r>
    </w:p>
    <w:p w:rsidR="00F7435B" w:rsidRPr="00C72C9C" w:rsidRDefault="00F7435B" w:rsidP="00F7435B">
      <w:pPr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35B" w:rsidRPr="00E80E67" w:rsidRDefault="00F7435B" w:rsidP="00F7435B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  <w:lang w:eastAsia="ar-SA"/>
        </w:rPr>
      </w:pPr>
    </w:p>
    <w:tbl>
      <w:tblPr>
        <w:tblW w:w="14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  <w:gridCol w:w="4501"/>
      </w:tblGrid>
      <w:tr w:rsidR="00F7435B" w:rsidRPr="00F7435B" w:rsidTr="00F743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435B" w:rsidRDefault="00F7435B" w:rsidP="00F74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4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утверждении Правил </w:t>
            </w:r>
          </w:p>
          <w:p w:rsidR="00F7435B" w:rsidRPr="00F7435B" w:rsidRDefault="00F7435B" w:rsidP="00F74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4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использования </w:t>
            </w:r>
            <w:r w:rsidRPr="00F7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водных объектов общего пользования для личных и бытовых нужд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Бесстрашненского </w:t>
            </w:r>
            <w:r w:rsidRPr="00F7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Отрадненского района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7435B" w:rsidRPr="00F7435B" w:rsidRDefault="00F7435B" w:rsidP="00F74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7435B" w:rsidRDefault="00F7435B" w:rsidP="00F74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35B" w:rsidRPr="00F7435B" w:rsidRDefault="00F7435B" w:rsidP="00F74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35B" w:rsidRDefault="00F7435B" w:rsidP="00F7435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743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  <w:r w:rsidRPr="00F743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Водным кодексом Российской Федераци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и, Федеральным законом от 06 октября </w:t>
      </w:r>
      <w:r w:rsidRPr="00F743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2003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года </w:t>
      </w:r>
      <w:r w:rsidRPr="00F743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Pr="00F743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Бесстрашненского    </w:t>
      </w:r>
      <w:r w:rsidRPr="00F743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</w:t>
      </w:r>
      <w:r w:rsidRPr="00F743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Отрадненского района</w:t>
      </w:r>
    </w:p>
    <w:p w:rsidR="00F7435B" w:rsidRPr="00F7435B" w:rsidRDefault="00F7435B" w:rsidP="00F7435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 с т а н о в л я ю</w:t>
      </w:r>
      <w:r w:rsidRPr="00F743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435B" w:rsidRPr="00F7435B" w:rsidRDefault="00F7435B" w:rsidP="00F74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35B" w:rsidRDefault="00F7435B" w:rsidP="00F74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 Утвердить</w:t>
      </w:r>
      <w:r w:rsidRPr="00F74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использования водных объектов общего пользования для личных и бытовых нужд, расположенных </w:t>
      </w:r>
      <w:r w:rsidRPr="00F7435B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Бесстрашненского </w:t>
      </w:r>
      <w:r w:rsidRPr="00F7435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Отрадненского района (приложение).</w:t>
      </w:r>
      <w:r w:rsidRPr="00F743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435B" w:rsidRPr="00F7435B" w:rsidRDefault="00F7435B" w:rsidP="00F74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35B" w:rsidRPr="00F7435B" w:rsidRDefault="00F7435B" w:rsidP="00F7435B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35B">
        <w:rPr>
          <w:rFonts w:ascii="Times New Roman" w:eastAsia="Calibri" w:hAnsi="Times New Roman" w:cs="Times New Roman"/>
          <w:sz w:val="28"/>
          <w:szCs w:val="28"/>
          <w:lang w:eastAsia="ru-RU"/>
        </w:rPr>
        <w:t>2. Начальнику общего  администрации (Мартыщенко) обнародовать настоящее постановление и разместить на официальном сайте администрации   в сети Интернет.</w:t>
      </w:r>
    </w:p>
    <w:p w:rsidR="00F7435B" w:rsidRPr="00F7435B" w:rsidRDefault="00F7435B" w:rsidP="00F7435B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435B" w:rsidRPr="00F7435B" w:rsidRDefault="00F7435B" w:rsidP="00F74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-1308100</wp:posOffset>
                </wp:positionV>
                <wp:extent cx="685800" cy="371475"/>
                <wp:effectExtent l="0" t="0" r="3175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35B" w:rsidRDefault="00F7435B" w:rsidP="00F7435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0;margin-top:-103pt;width:54pt;height:29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AE2QIAAMA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" filled="f" stroked="f">
                <v:textbox>
                  <w:txbxContent>
                    <w:p w:rsidR="00F7435B" w:rsidRDefault="00F7435B" w:rsidP="00F7435B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4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3. Контроль за выполнением настоящего постановления оставляю </w:t>
      </w:r>
      <w:proofErr w:type="gramStart"/>
      <w:r w:rsidRPr="00F7435B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F74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собой.</w:t>
      </w:r>
    </w:p>
    <w:p w:rsidR="00F7435B" w:rsidRPr="00F7435B" w:rsidRDefault="00F7435B" w:rsidP="00F74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435B" w:rsidRPr="00F7435B" w:rsidRDefault="00F7435B" w:rsidP="00F7435B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35B">
        <w:rPr>
          <w:rFonts w:ascii="Times New Roman" w:eastAsia="Calibri" w:hAnsi="Times New Roman" w:cs="Times New Roman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F7435B" w:rsidRPr="00F7435B" w:rsidRDefault="00F7435B" w:rsidP="00F74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435B" w:rsidRPr="00F7435B" w:rsidRDefault="00F7435B" w:rsidP="00F74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435B" w:rsidRPr="00F7435B" w:rsidRDefault="00F7435B" w:rsidP="00F74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35B">
        <w:rPr>
          <w:rFonts w:ascii="Times New Roman" w:eastAsia="Calibri" w:hAnsi="Times New Roman" w:cs="Times New Roman"/>
          <w:sz w:val="28"/>
          <w:szCs w:val="28"/>
          <w:lang w:eastAsia="ru-RU"/>
        </w:rPr>
        <w:t>Глава Бесстрашненского сельского поселения</w:t>
      </w:r>
    </w:p>
    <w:p w:rsidR="00F7435B" w:rsidRPr="00F7435B" w:rsidRDefault="00F7435B" w:rsidP="00F74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35B">
        <w:rPr>
          <w:rFonts w:ascii="Times New Roman" w:eastAsia="Calibri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В. Б. Панин</w:t>
      </w:r>
    </w:p>
    <w:p w:rsidR="00F7435B" w:rsidRPr="0053508B" w:rsidRDefault="00F7435B" w:rsidP="00F7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7435B" w:rsidRPr="00F7435B" w:rsidTr="00AA11B8">
        <w:tc>
          <w:tcPr>
            <w:tcW w:w="4785" w:type="dxa"/>
          </w:tcPr>
          <w:p w:rsidR="0053508B" w:rsidRPr="0053508B" w:rsidRDefault="0053508B" w:rsidP="00535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508B" w:rsidRPr="0053508B" w:rsidRDefault="0053508B" w:rsidP="00535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508B" w:rsidRPr="0053508B" w:rsidRDefault="0053508B" w:rsidP="00535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508B" w:rsidRPr="0053508B" w:rsidRDefault="0053508B" w:rsidP="005350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435B" w:rsidRPr="0053508B" w:rsidRDefault="00F7435B" w:rsidP="0053508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7435B" w:rsidRPr="00F7435B" w:rsidRDefault="0053508B" w:rsidP="00F743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                </w:t>
            </w:r>
            <w:r w:rsidR="00F7435B" w:rsidRPr="00F743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F7435B" w:rsidRPr="00F7435B" w:rsidRDefault="00F7435B" w:rsidP="00F743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435B" w:rsidRPr="00F7435B" w:rsidRDefault="00F7435B" w:rsidP="00F743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43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  <w:r w:rsidR="005350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</w:t>
            </w:r>
          </w:p>
          <w:p w:rsidR="00F7435B" w:rsidRPr="00F7435B" w:rsidRDefault="00F7435B" w:rsidP="00F743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43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Бесстрашненского сельского </w:t>
            </w:r>
            <w:r w:rsidRPr="00F743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поселения Отрадненского района</w:t>
            </w:r>
          </w:p>
          <w:p w:rsidR="00F7435B" w:rsidRPr="00F7435B" w:rsidRDefault="007C045C" w:rsidP="00F743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23.06.2017г.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.№ 47</w:t>
            </w:r>
          </w:p>
        </w:tc>
      </w:tr>
    </w:tbl>
    <w:p w:rsidR="00F7435B" w:rsidRDefault="00F7435B" w:rsidP="0053508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35B" w:rsidRPr="00F7435B" w:rsidRDefault="00F7435B" w:rsidP="00F743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водных объектов общего пользования 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личных и бытовых нужд, расположенных </w:t>
      </w:r>
    </w:p>
    <w:p w:rsid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 сельского поселения Отрадненского района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Настоящие правила использования водных объектов общего пользования,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личных и бытовых нужд (далее — Правила) разработаны во исполнение требований пункта 2 статьи 27 Водного кодекса Российской Федерации.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Настоящие Правила устанавливают порядок использования водных объектов общего пользования,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личных и бытовых нужд и обязательны для исполнения всем физическим и юридическим лицам.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F7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правила и термины</w:t>
      </w:r>
    </w:p>
    <w:p w:rsidR="00F7435B" w:rsidRPr="00F7435B" w:rsidRDefault="00F7435B" w:rsidP="00034AD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настоящих Правилах отдельные термины и понятия имеют следующее значение:</w:t>
      </w:r>
    </w:p>
    <w:p w:rsidR="00F7435B" w:rsidRPr="00F7435B" w:rsidRDefault="00F7435B" w:rsidP="0003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водный объект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:rsidR="00F7435B" w:rsidRPr="00F7435B" w:rsidRDefault="00F7435B" w:rsidP="0003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поверхностные водные объекты 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расположенные на территории </w:t>
      </w:r>
      <w:r w:rsidR="0003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Бесстрашненского сельского поселения Отрадненского района 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водотоки (реки, ручьи, каналы), водоемы (озера, пруды, обводненные карьеры, водохранилища, болота, природные выходы подземных вод (родники);</w:t>
      </w:r>
      <w:proofErr w:type="gramEnd"/>
    </w:p>
    <w:p w:rsidR="00F7435B" w:rsidRPr="00F7435B" w:rsidRDefault="00F7435B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водные объекты общего пользования 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поверхностные общедоступные водные объекты, находящиеся в государственной или муниципальной собственности;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водных объектов общего пользования для личных и бытовых нужд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использование различными способами водных объектов общего пользования для удовлетворения личных и бытовых потребностей граждан;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л</w:t>
      </w: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ичные и бытовые нужды</w:t>
      </w:r>
      <w:r w:rsidRPr="00F7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личные, семейные, домашние нужды, не связанные с осуществлением предпринимател</w:t>
      </w:r>
      <w:r w:rsidR="0003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ьской деятельности, в том числе: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водопользование в целях ведения подсобного хозяйства —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предпринимателями.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Береговая полоса водных объектов общего пользования.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(двадцать) метров, за исключением береговой полосы озер, а так же рек и ручьев, протяженность которых от истока до устья не более чем 10 (десять) километров, составляет </w:t>
      </w:r>
      <w:smartTag w:uri="urn:schemas-microsoft-com:office:smarttags" w:element="metricconverter">
        <w:smartTagPr>
          <w:attr w:name="ProductID" w:val="10 метров"/>
        </w:smartTagPr>
        <w:r w:rsidR="00F7435B" w:rsidRPr="00F7435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 метров</w:t>
        </w:r>
      </w:smartTag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Береговая полоса болот, природных выходов подземных вод (родников) водных объектов не определяется.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4ADA" w:rsidRDefault="00034ADA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F7435B"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Порядок использования водных объектов общего пользования 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личных и бытовых нужд</w:t>
      </w:r>
    </w:p>
    <w:p w:rsidR="00F7435B" w:rsidRPr="00F7435B" w:rsidRDefault="00034ADA" w:rsidP="00034AD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Использование водных объектов общего пользования осуществляется в соответствии с законодательством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настоящими Правилами.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 Купание в неустановленных местах запрещается.</w:t>
      </w:r>
    </w:p>
    <w:p w:rsidR="00F7435B" w:rsidRPr="00F7435B" w:rsidRDefault="00034ADA" w:rsidP="00034AD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Использование водных объектов общего пользования для любительского и спортивного рыболовства осуществляется гражданами </w:t>
      </w:r>
      <w:proofErr w:type="gramStart"/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о водных биологических ресурсах без разрешения на добычу</w:t>
      </w:r>
      <w:proofErr w:type="gramEnd"/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(вылов) водных биоресурсов, если иное не предусмотрено федеральными законами.</w:t>
      </w:r>
    </w:p>
    <w:p w:rsidR="00F7435B" w:rsidRPr="00F7435B" w:rsidRDefault="00034ADA" w:rsidP="00034AD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3.6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Купание и водопой домашних животных осуществляются в местах, удаленных от зон массового отдыха на расстоянии не менее </w:t>
      </w:r>
      <w:smartTag w:uri="urn:schemas-microsoft-com:office:smarttags" w:element="metricconverter">
        <w:smartTagPr>
          <w:attr w:name="ProductID" w:val="200 метров"/>
        </w:smartTagPr>
        <w:r w:rsidR="00F7435B" w:rsidRPr="00F7435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 метров</w:t>
        </w:r>
      </w:smartTag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по течению, и вне зоны санитарной охраны водозаборных сооружений.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3.7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использовании водных объектов для личных и бытовых нужд граждане:</w:t>
      </w:r>
    </w:p>
    <w:p w:rsidR="00F7435B" w:rsidRPr="00F7435B" w:rsidRDefault="00F7435B" w:rsidP="00F7435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034ADA" w:rsidRDefault="00F7435B" w:rsidP="00F7435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3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</w:t>
      </w:r>
      <w:r w:rsidR="0003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едерации, ограничивать их права;</w:t>
      </w:r>
    </w:p>
    <w:p w:rsidR="00F7435B" w:rsidRPr="00F7435B" w:rsidRDefault="00034ADA" w:rsidP="0003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обязаны соблюдать требования Правил охраны жизни людей на водных объектах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Бесстрашненском сельском поселении Отрадненского района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выполнять предписания должностных лиц федеральных органов исполнительной власти, действующи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 пределах предоставленных им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полномочий;</w:t>
      </w:r>
    </w:p>
    <w:p w:rsidR="00F7435B" w:rsidRPr="00F7435B" w:rsidRDefault="00F7435B" w:rsidP="00F7435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объектам:</w:t>
      </w:r>
      <w:proofErr w:type="gramEnd"/>
    </w:p>
    <w:p w:rsidR="00F7435B" w:rsidRPr="00F7435B" w:rsidRDefault="00034ADA" w:rsidP="00034ADA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входящим в состав особо охраняемых природных территорий;</w:t>
      </w:r>
    </w:p>
    <w:p w:rsidR="00034ADA" w:rsidRDefault="00034ADA" w:rsidP="00034ADA">
      <w:pPr>
        <w:shd w:val="clear" w:color="auto" w:fill="FFFFFF"/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 источников питьевого водоснабжения,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7435B" w:rsidRDefault="00034ADA" w:rsidP="00034ADA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соблюдать установленный режим использования водного объекта общего пользования;</w:t>
      </w:r>
    </w:p>
    <w:p w:rsidR="00F7435B" w:rsidRPr="00F7435B" w:rsidRDefault="00034ADA" w:rsidP="00034ADA">
      <w:pPr>
        <w:shd w:val="clear" w:color="auto" w:fill="FFFFFF"/>
        <w:spacing w:after="0" w:line="240" w:lineRule="auto"/>
        <w:ind w:right="-1" w:firstLine="5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F7435B" w:rsidRPr="00F7435B" w:rsidRDefault="00F7435B" w:rsidP="00F7435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3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обязаны 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F7435B" w:rsidRPr="00F7435B" w:rsidRDefault="00F7435B" w:rsidP="00F7435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обязаны соблюдать меры безопасности при проведении культурных, спортивных и развлекательных мероприятий на водоемах.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3.8.  п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использовании водных объектов общего пользования запрещается: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F7435B" w:rsidRPr="00F7435B" w:rsidRDefault="00034ADA" w:rsidP="00034AD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:rsidR="00F7435B" w:rsidRPr="00F7435B" w:rsidRDefault="00034ADA" w:rsidP="00034AD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минеральные, органические удобрения и ядохимикаты на береговой полосе водных объектов;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</w:t>
      </w:r>
      <w:proofErr w:type="gramEnd"/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 водоохранных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купаться, если качество воды в водоеме </w:t>
      </w:r>
      <w:proofErr w:type="gramStart"/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установленным нормативам;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:rsidR="00F7435B" w:rsidRPr="00F7435B" w:rsidRDefault="00034ADA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на водных объектах и на территории их водоохранных и (или) рыбоохранных зон, прибрежных защитных полос средства и оборудование</w:t>
      </w:r>
      <w:proofErr w:type="gramStart"/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влекущие за собой загрязнение и засорение водных объектов, а также возникновение чрезвычайных ситуаций;</w:t>
      </w:r>
    </w:p>
    <w:p w:rsidR="00F7435B" w:rsidRPr="00F7435B" w:rsidRDefault="00034ADA" w:rsidP="00034AD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F7435B" w:rsidRPr="00F7435B" w:rsidRDefault="00B1733D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водных объектах несовершеннолетних детей без присмотра взрослых;</w:t>
      </w:r>
    </w:p>
    <w:p w:rsidR="00F7435B" w:rsidRPr="00F7435B" w:rsidRDefault="00B1733D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F7435B" w:rsidRPr="00F7435B" w:rsidRDefault="00B1733D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спуск воды водных объектов общего пользования или уничтожение источников его водоснабжения;</w:t>
      </w:r>
    </w:p>
    <w:p w:rsidR="00F7435B" w:rsidRPr="00F7435B" w:rsidRDefault="00B1733D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F7435B" w:rsidRPr="00F7435B" w:rsidRDefault="00B1733D" w:rsidP="00F74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:rsidR="00F7435B" w:rsidRPr="00F7435B" w:rsidRDefault="00B1733D" w:rsidP="00B1733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3.9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435B" w:rsidRPr="00F7435B" w:rsidRDefault="00B1733D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Обеспечение мер надлежащего использования водных объектов общего пользования</w:t>
      </w:r>
    </w:p>
    <w:p w:rsidR="00F7435B" w:rsidRPr="00F7435B" w:rsidRDefault="00B1733D" w:rsidP="00B1733D">
      <w:pPr>
        <w:shd w:val="clear" w:color="auto" w:fill="FFFFFF"/>
        <w:tabs>
          <w:tab w:val="left" w:pos="851"/>
        </w:tabs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случаях угрозы причинения вреда жизни или здоровью людей, возникновения радиационной аварии или чрезвычайных ситуаций природного или техногенного характера, причинение вреда окружающей среде, объектам животного и растительного мира пользование водными объектами общего пользования может быть приостановлено, ограничено или запрещено </w:t>
      </w:r>
      <w:proofErr w:type="gramStart"/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435B" w:rsidRPr="00F7435B" w:rsidRDefault="00F7435B" w:rsidP="00B1733D">
      <w:pPr>
        <w:numPr>
          <w:ilvl w:val="0"/>
          <w:numId w:val="2"/>
        </w:numPr>
        <w:shd w:val="clear" w:color="auto" w:fill="FFFFFF"/>
        <w:spacing w:after="0" w:line="240" w:lineRule="auto"/>
        <w:ind w:left="0" w:right="3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забора (изъятия) водных ресурсов для питьевого и хозяйственно-бытового водоснабжения;</w:t>
      </w:r>
    </w:p>
    <w:p w:rsidR="00F7435B" w:rsidRPr="00F7435B" w:rsidRDefault="00F7435B" w:rsidP="00B1733D">
      <w:pPr>
        <w:numPr>
          <w:ilvl w:val="0"/>
          <w:numId w:val="2"/>
        </w:numPr>
        <w:shd w:val="clear" w:color="auto" w:fill="FFFFFF"/>
        <w:spacing w:after="0" w:line="240" w:lineRule="auto"/>
        <w:ind w:right="30" w:firstLine="4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добычи (вылова) водных биологических ресурсов;</w:t>
      </w:r>
    </w:p>
    <w:p w:rsidR="00F7435B" w:rsidRPr="00F7435B" w:rsidRDefault="00F7435B" w:rsidP="00B1733D">
      <w:pPr>
        <w:numPr>
          <w:ilvl w:val="0"/>
          <w:numId w:val="2"/>
        </w:numPr>
        <w:shd w:val="clear" w:color="auto" w:fill="FFFFFF"/>
        <w:spacing w:after="0" w:line="240" w:lineRule="auto"/>
        <w:ind w:right="30" w:firstLine="4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купания;</w:t>
      </w:r>
    </w:p>
    <w:p w:rsidR="00F7435B" w:rsidRPr="00F7435B" w:rsidRDefault="00F7435B" w:rsidP="00B1733D">
      <w:pPr>
        <w:numPr>
          <w:ilvl w:val="0"/>
          <w:numId w:val="2"/>
        </w:numPr>
        <w:shd w:val="clear" w:color="auto" w:fill="FFFFFF"/>
        <w:spacing w:after="0" w:line="240" w:lineRule="auto"/>
        <w:ind w:right="30" w:firstLine="4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водопоя (выпаса) скота и птицы;</w:t>
      </w:r>
    </w:p>
    <w:p w:rsidR="00F7435B" w:rsidRPr="00F7435B" w:rsidRDefault="00F7435B" w:rsidP="00B1733D">
      <w:pPr>
        <w:numPr>
          <w:ilvl w:val="0"/>
          <w:numId w:val="2"/>
        </w:numPr>
        <w:shd w:val="clear" w:color="auto" w:fill="FFFFFF"/>
        <w:spacing w:after="0" w:line="240" w:lineRule="auto"/>
        <w:ind w:right="30" w:firstLine="4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 по уходу за сельскохозяйственными животными;</w:t>
      </w:r>
    </w:p>
    <w:p w:rsidR="00F7435B" w:rsidRPr="00F7435B" w:rsidRDefault="00B1733D" w:rsidP="00F7435B">
      <w:pPr>
        <w:shd w:val="clear" w:color="auto" w:fill="FFFFFF"/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Ограничение, приостановление или запрещение использования отдельных водных объектов общего пользования осуществляется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F7435B" w:rsidRPr="00F7435B" w:rsidRDefault="00F7435B" w:rsidP="00F7435B">
      <w:pPr>
        <w:shd w:val="clear" w:color="auto" w:fill="FFFFFF"/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435B" w:rsidRPr="00F7435B" w:rsidRDefault="00F7435B" w:rsidP="00F7435B">
      <w:pPr>
        <w:shd w:val="clear" w:color="auto" w:fill="FFFFFF"/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Информирование населения об ограничениях использования водных объектов общего пользования для личных и бытовых нужд</w:t>
      </w:r>
    </w:p>
    <w:p w:rsidR="00F7435B" w:rsidRPr="00F7435B" w:rsidRDefault="00F7435B" w:rsidP="00B1733D">
      <w:pPr>
        <w:shd w:val="clear" w:color="auto" w:fill="FFFFFF"/>
        <w:spacing w:after="0" w:line="240" w:lineRule="auto"/>
        <w:ind w:left="-34"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Представление гражданам информации об ограничении водопользования на водных объектах общего пользования осуществляют органы местного самоуправления.</w:t>
      </w:r>
    </w:p>
    <w:p w:rsidR="00F7435B" w:rsidRPr="00F7435B" w:rsidRDefault="00F7435B" w:rsidP="00B1733D">
      <w:pPr>
        <w:shd w:val="clear" w:color="auto" w:fill="FFFFFF"/>
        <w:spacing w:after="0" w:line="240" w:lineRule="auto"/>
        <w:ind w:left="-34"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5.2.Данная информация доводится до сведения граждан через средства массовой информации (печатные издания, телевидение, радио, сеть Интернет)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нужд.</w:t>
      </w:r>
    </w:p>
    <w:p w:rsidR="00F7435B" w:rsidRPr="00F7435B" w:rsidRDefault="00F7435B" w:rsidP="00B1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435B" w:rsidRPr="00F7435B" w:rsidRDefault="00F7435B" w:rsidP="00F7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Ответственность за нарушение настоящих Правил</w:t>
      </w:r>
    </w:p>
    <w:p w:rsidR="00F7435B" w:rsidRPr="00F7435B" w:rsidRDefault="00B1733D" w:rsidP="00F7435B">
      <w:pPr>
        <w:shd w:val="clear" w:color="auto" w:fill="FFFFFF"/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Лица виновные в нарушении Правил, несут ответственность в соответствии с действующим законодательством.</w:t>
      </w:r>
    </w:p>
    <w:p w:rsidR="00F7435B" w:rsidRPr="00F7435B" w:rsidRDefault="00B1733D" w:rsidP="00F7435B">
      <w:pPr>
        <w:shd w:val="clear" w:color="auto" w:fill="FFFFFF"/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435B" w:rsidRPr="00F7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F7435B" w:rsidRDefault="00F7435B" w:rsidP="00F74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33D" w:rsidRDefault="00B1733D" w:rsidP="00F74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33D" w:rsidRPr="00F7435B" w:rsidRDefault="00B1733D" w:rsidP="00F74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33D" w:rsidRPr="00F7435B" w:rsidRDefault="00B1733D" w:rsidP="00B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по земельным вопросам </w:t>
      </w:r>
    </w:p>
    <w:p w:rsidR="00B1733D" w:rsidRPr="00F7435B" w:rsidRDefault="00B1733D" w:rsidP="00B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Бесстрашненского </w:t>
      </w:r>
    </w:p>
    <w:p w:rsidR="00B1733D" w:rsidRPr="00F7435B" w:rsidRDefault="00B1733D" w:rsidP="00B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435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Б. Симакова</w:t>
      </w:r>
    </w:p>
    <w:p w:rsidR="00E96CED" w:rsidRPr="0053508B" w:rsidRDefault="00B1733D" w:rsidP="0053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E96CED" w:rsidRPr="0053508B" w:rsidSect="00F743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798A"/>
    <w:multiLevelType w:val="hybridMultilevel"/>
    <w:tmpl w:val="D5827612"/>
    <w:lvl w:ilvl="0" w:tplc="716A58EA">
      <w:start w:val="1"/>
      <w:numFmt w:val="bullet"/>
      <w:lvlText w:val="-"/>
      <w:lvlJc w:val="left"/>
      <w:pPr>
        <w:ind w:left="3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266B8"/>
    <w:multiLevelType w:val="hybridMultilevel"/>
    <w:tmpl w:val="C280317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5B"/>
    <w:rsid w:val="00034ADA"/>
    <w:rsid w:val="0053508B"/>
    <w:rsid w:val="007C045C"/>
    <w:rsid w:val="00B1733D"/>
    <w:rsid w:val="00E96CED"/>
    <w:rsid w:val="00F7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2017-06-29T06:57:00Z</cp:lastPrinted>
  <dcterms:created xsi:type="dcterms:W3CDTF">2017-06-29T06:20:00Z</dcterms:created>
  <dcterms:modified xsi:type="dcterms:W3CDTF">2017-07-05T13:20:00Z</dcterms:modified>
</cp:coreProperties>
</file>